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21"/>
        <w:gridCol w:w="1775"/>
        <w:gridCol w:w="1754"/>
        <w:gridCol w:w="2280"/>
        <w:gridCol w:w="1545"/>
      </w:tblGrid>
      <w:tr w:rsidR="00D479C3" w:rsidRPr="00D479C3" w:rsidTr="006C0748">
        <w:trPr>
          <w:gridAfter w:val="1"/>
          <w:wAfter w:w="1545" w:type="dxa"/>
          <w:tblCellSpacing w:w="0" w:type="dxa"/>
        </w:trPr>
        <w:tc>
          <w:tcPr>
            <w:tcW w:w="0" w:type="auto"/>
            <w:gridSpan w:val="4"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00"/>
            </w:tblGrid>
            <w:tr w:rsidR="00D479C3" w:rsidRPr="00D479C3" w:rsidTr="00ED24C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D479C3" w:rsidRPr="00D479C3" w:rsidRDefault="00D479C3" w:rsidP="00D479C3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79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Let’s Visit Saskatchewan  Project</w:t>
                  </w:r>
                  <w:r w:rsidR="00AC32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Rubric</w:t>
                  </w:r>
                  <w:r w:rsidRPr="00D479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  </w:t>
                  </w:r>
                  <w:r w:rsidRPr="00D479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D479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D479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  <w:p w:rsidR="00D479C3" w:rsidRPr="00D479C3" w:rsidRDefault="00D479C3" w:rsidP="00D479C3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479C3" w:rsidRPr="00D479C3" w:rsidRDefault="00D479C3" w:rsidP="00D479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0BBF" w:rsidRPr="00D479C3" w:rsidTr="006C07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93"/>
          <w:tblCellSpacing w:w="0" w:type="dxa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479C3" w:rsidRPr="00D479C3" w:rsidRDefault="00D479C3" w:rsidP="00D479C3">
            <w:pPr>
              <w:jc w:val="center"/>
              <w:rPr>
                <w:rFonts w:ascii="Arial" w:hAnsi="Arial" w:cs="Arial"/>
                <w:color w:val="000000"/>
              </w:rPr>
            </w:pPr>
            <w:r w:rsidRPr="00D479C3">
              <w:rPr>
                <w:rFonts w:ascii="Arial" w:hAnsi="Arial" w:cs="Arial"/>
              </w:rPr>
              <w:t xml:space="preserve">CATEGORY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479C3" w:rsidRPr="00D479C3" w:rsidRDefault="00D479C3" w:rsidP="00D479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79C3">
              <w:rPr>
                <w:rFonts w:ascii="Arial" w:hAnsi="Arial" w:cs="Arial"/>
                <w:b/>
                <w:bCs/>
              </w:rPr>
              <w:t>4  Excelling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479C3" w:rsidRPr="00D479C3" w:rsidRDefault="00D479C3" w:rsidP="00D479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79C3">
              <w:rPr>
                <w:rFonts w:ascii="Arial" w:hAnsi="Arial" w:cs="Arial"/>
                <w:b/>
                <w:bCs/>
              </w:rPr>
              <w:t>3  Meeting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479C3" w:rsidRPr="00D479C3" w:rsidRDefault="00D479C3" w:rsidP="00D479C3">
            <w:pPr>
              <w:rPr>
                <w:rFonts w:ascii="Arial" w:hAnsi="Arial" w:cs="Arial"/>
                <w:b/>
                <w:bCs/>
              </w:rPr>
            </w:pPr>
            <w:r w:rsidRPr="00D479C3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D479C3" w:rsidRPr="00D479C3" w:rsidRDefault="00D479C3" w:rsidP="00D479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9C3">
              <w:rPr>
                <w:rFonts w:ascii="Arial" w:hAnsi="Arial" w:cs="Arial"/>
                <w:b/>
                <w:bCs/>
              </w:rPr>
              <w:t xml:space="preserve">    </w:t>
            </w:r>
            <w:r w:rsidRPr="00D479C3"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r w:rsidRPr="00D479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Beginning to Meet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479C3" w:rsidRPr="00D479C3" w:rsidRDefault="00D479C3" w:rsidP="00D479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79C3">
              <w:rPr>
                <w:rFonts w:ascii="Arial" w:hAnsi="Arial" w:cs="Arial"/>
                <w:b/>
                <w:bCs/>
              </w:rPr>
              <w:t xml:space="preserve">1.Needs Work </w:t>
            </w:r>
          </w:p>
        </w:tc>
      </w:tr>
      <w:tr w:rsidR="006C0748" w:rsidRPr="00D479C3" w:rsidTr="006C07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15"/>
          <w:tblCellSpacing w:w="0" w:type="dxa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9C3" w:rsidRPr="00D479C3" w:rsidRDefault="00D479C3" w:rsidP="00D479C3">
            <w:pPr>
              <w:rPr>
                <w:rFonts w:ascii="Arial" w:hAnsi="Arial" w:cs="Arial"/>
                <w:b/>
                <w:bCs/>
              </w:rPr>
            </w:pPr>
            <w:r w:rsidRPr="00D479C3">
              <w:rPr>
                <w:rFonts w:ascii="Arial" w:hAnsi="Arial" w:cs="Arial"/>
                <w:b/>
                <w:bCs/>
              </w:rPr>
              <w:t>Creative Writing Project:</w:t>
            </w:r>
          </w:p>
          <w:p w:rsidR="00D479C3" w:rsidRPr="00D479C3" w:rsidRDefault="00D479C3" w:rsidP="00D479C3">
            <w:pPr>
              <w:rPr>
                <w:rFonts w:ascii="Arial" w:hAnsi="Arial" w:cs="Arial"/>
                <w:b/>
                <w:bCs/>
              </w:rPr>
            </w:pPr>
            <w:r w:rsidRPr="00D479C3">
              <w:rPr>
                <w:rFonts w:ascii="Arial" w:hAnsi="Arial" w:cs="Arial"/>
                <w:b/>
                <w:bCs/>
              </w:rPr>
              <w:t>1.poetry</w:t>
            </w:r>
          </w:p>
          <w:p w:rsidR="00D479C3" w:rsidRPr="00D479C3" w:rsidRDefault="00D479C3" w:rsidP="00D479C3">
            <w:pPr>
              <w:rPr>
                <w:rFonts w:ascii="Arial" w:hAnsi="Arial" w:cs="Arial"/>
                <w:b/>
                <w:bCs/>
              </w:rPr>
            </w:pPr>
            <w:r w:rsidRPr="00D479C3">
              <w:rPr>
                <w:rFonts w:ascii="Arial" w:hAnsi="Arial" w:cs="Arial"/>
                <w:b/>
                <w:bCs/>
              </w:rPr>
              <w:t>2.brochure</w:t>
            </w:r>
          </w:p>
          <w:p w:rsidR="00D479C3" w:rsidRPr="00D479C3" w:rsidRDefault="00D479C3" w:rsidP="00D479C3">
            <w:pPr>
              <w:rPr>
                <w:rFonts w:ascii="Arial" w:hAnsi="Arial" w:cs="Arial"/>
                <w:b/>
                <w:bCs/>
              </w:rPr>
            </w:pPr>
            <w:r w:rsidRPr="00D479C3">
              <w:rPr>
                <w:rFonts w:ascii="Arial" w:hAnsi="Arial" w:cs="Arial"/>
                <w:b/>
                <w:bCs/>
              </w:rPr>
              <w:t>3.book</w:t>
            </w:r>
          </w:p>
          <w:p w:rsidR="00D479C3" w:rsidRPr="00D479C3" w:rsidRDefault="00D479C3" w:rsidP="00D479C3">
            <w:pPr>
              <w:rPr>
                <w:rFonts w:ascii="Arial" w:hAnsi="Arial" w:cs="Arial"/>
                <w:b/>
                <w:bCs/>
              </w:rPr>
            </w:pPr>
            <w:r w:rsidRPr="00D479C3">
              <w:rPr>
                <w:rFonts w:ascii="Arial" w:hAnsi="Arial" w:cs="Arial"/>
                <w:b/>
                <w:bCs/>
              </w:rPr>
              <w:t>4.letter writing</w:t>
            </w:r>
          </w:p>
          <w:p w:rsidR="00D479C3" w:rsidRPr="00D479C3" w:rsidRDefault="00D479C3" w:rsidP="00D479C3">
            <w:pPr>
              <w:rPr>
                <w:rFonts w:ascii="Arial" w:hAnsi="Arial" w:cs="Arial"/>
                <w:b/>
                <w:bCs/>
              </w:rPr>
            </w:pPr>
            <w:r w:rsidRPr="00D479C3">
              <w:rPr>
                <w:rFonts w:ascii="Arial" w:hAnsi="Arial" w:cs="Arial"/>
                <w:b/>
                <w:bCs/>
              </w:rPr>
              <w:t>5.Saskatchewan Legend</w:t>
            </w:r>
          </w:p>
          <w:p w:rsidR="00D479C3" w:rsidRPr="00D479C3" w:rsidRDefault="00D479C3" w:rsidP="00D479C3">
            <w:pPr>
              <w:rPr>
                <w:rFonts w:ascii="Arial" w:hAnsi="Arial" w:cs="Arial"/>
                <w:b/>
                <w:bCs/>
              </w:rPr>
            </w:pPr>
            <w:r w:rsidRPr="00D479C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9C3" w:rsidRPr="00D479C3" w:rsidRDefault="00D479C3" w:rsidP="00D479C3">
            <w:pPr>
              <w:spacing w:after="0" w:line="240" w:lineRule="auto"/>
              <w:rPr>
                <w:sz w:val="18"/>
                <w:szCs w:val="18"/>
              </w:rPr>
            </w:pPr>
            <w:r w:rsidRPr="00D479C3">
              <w:t>-</w:t>
            </w:r>
            <w:r w:rsidRPr="00D479C3">
              <w:rPr>
                <w:sz w:val="18"/>
                <w:szCs w:val="18"/>
              </w:rPr>
              <w:t xml:space="preserve">writing provides excellent new information about Saskatchewan in an eye pleasing &amp; creative way. </w:t>
            </w:r>
          </w:p>
          <w:p w:rsidR="00D479C3" w:rsidRPr="00D479C3" w:rsidRDefault="00D479C3" w:rsidP="00D479C3">
            <w:pPr>
              <w:spacing w:after="0" w:line="240" w:lineRule="auto"/>
              <w:rPr>
                <w:sz w:val="18"/>
                <w:szCs w:val="18"/>
              </w:rPr>
            </w:pPr>
            <w:r w:rsidRPr="00D479C3">
              <w:rPr>
                <w:sz w:val="18"/>
                <w:szCs w:val="18"/>
              </w:rPr>
              <w:t>-writing uses variety of descriptive language and  writing forms to inspire interest in Saskatchewan</w:t>
            </w:r>
          </w:p>
          <w:p w:rsidR="00D479C3" w:rsidRPr="00D479C3" w:rsidRDefault="00D479C3" w:rsidP="00D479C3">
            <w:pPr>
              <w:spacing w:after="0" w:line="240" w:lineRule="auto"/>
              <w:rPr>
                <w:color w:val="000000"/>
              </w:rPr>
            </w:pPr>
            <w:r w:rsidRPr="00D479C3">
              <w:rPr>
                <w:sz w:val="18"/>
                <w:szCs w:val="18"/>
              </w:rPr>
              <w:t>-vocabulary used makes writing interesting and allows for a reader to use senses for visualizing.</w:t>
            </w:r>
            <w:r w:rsidRPr="00D479C3">
              <w:t xml:space="preserve"> 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9C3" w:rsidRPr="00D479C3" w:rsidRDefault="00D479C3" w:rsidP="00D479C3">
            <w:pPr>
              <w:spacing w:after="0" w:line="240" w:lineRule="auto"/>
              <w:rPr>
                <w:sz w:val="20"/>
                <w:szCs w:val="20"/>
              </w:rPr>
            </w:pPr>
            <w:r w:rsidRPr="00D479C3">
              <w:t>-</w:t>
            </w:r>
            <w:r w:rsidRPr="00D479C3">
              <w:rPr>
                <w:sz w:val="20"/>
                <w:szCs w:val="20"/>
              </w:rPr>
              <w:t>writing describes Saskatchewan creatively.</w:t>
            </w:r>
          </w:p>
          <w:p w:rsidR="00D479C3" w:rsidRPr="00D479C3" w:rsidRDefault="00D479C3" w:rsidP="00D479C3">
            <w:pPr>
              <w:spacing w:after="0" w:line="240" w:lineRule="auto"/>
              <w:rPr>
                <w:sz w:val="20"/>
                <w:szCs w:val="20"/>
              </w:rPr>
            </w:pPr>
            <w:r w:rsidRPr="00D479C3">
              <w:rPr>
                <w:sz w:val="20"/>
                <w:szCs w:val="20"/>
              </w:rPr>
              <w:t>-some basic facts are outlined</w:t>
            </w:r>
          </w:p>
          <w:p w:rsidR="00D479C3" w:rsidRPr="00D479C3" w:rsidRDefault="00D479C3" w:rsidP="00D479C3">
            <w:pPr>
              <w:spacing w:after="0" w:line="240" w:lineRule="auto"/>
              <w:rPr>
                <w:sz w:val="20"/>
                <w:szCs w:val="20"/>
              </w:rPr>
            </w:pPr>
            <w:r w:rsidRPr="00D479C3">
              <w:rPr>
                <w:sz w:val="20"/>
                <w:szCs w:val="20"/>
              </w:rPr>
              <w:t xml:space="preserve">-images are </w:t>
            </w:r>
            <w:proofErr w:type="spellStart"/>
            <w:r w:rsidRPr="00D479C3">
              <w:rPr>
                <w:sz w:val="20"/>
                <w:szCs w:val="20"/>
              </w:rPr>
              <w:t>colourful</w:t>
            </w:r>
            <w:proofErr w:type="spellEnd"/>
            <w:r w:rsidRPr="00D479C3">
              <w:rPr>
                <w:sz w:val="20"/>
                <w:szCs w:val="20"/>
              </w:rPr>
              <w:t xml:space="preserve"> and neat</w:t>
            </w:r>
          </w:p>
          <w:p w:rsidR="00D479C3" w:rsidRPr="00D479C3" w:rsidRDefault="00D479C3" w:rsidP="00D479C3">
            <w:pPr>
              <w:spacing w:after="0" w:line="240" w:lineRule="auto"/>
              <w:rPr>
                <w:sz w:val="20"/>
                <w:szCs w:val="20"/>
              </w:rPr>
            </w:pPr>
            <w:r w:rsidRPr="00D479C3">
              <w:rPr>
                <w:sz w:val="20"/>
                <w:szCs w:val="20"/>
              </w:rPr>
              <w:t>-the language used makes sense</w:t>
            </w:r>
          </w:p>
          <w:p w:rsidR="00D479C3" w:rsidRPr="00D479C3" w:rsidRDefault="00D479C3" w:rsidP="00D479C3">
            <w:pPr>
              <w:spacing w:after="0" w:line="240" w:lineRule="auto"/>
            </w:pPr>
            <w:r w:rsidRPr="00D479C3">
              <w:rPr>
                <w:sz w:val="20"/>
                <w:szCs w:val="20"/>
              </w:rPr>
              <w:t>-there isn’t a variety of new vocabulary introduced to make writing seem exciting but reader can understand main ideas being described.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9C3" w:rsidRPr="00D479C3" w:rsidRDefault="00D479C3" w:rsidP="00D479C3">
            <w:pPr>
              <w:spacing w:after="0" w:line="240" w:lineRule="auto"/>
              <w:rPr>
                <w:sz w:val="20"/>
                <w:szCs w:val="20"/>
              </w:rPr>
            </w:pPr>
            <w:r w:rsidRPr="00D479C3">
              <w:rPr>
                <w:sz w:val="20"/>
                <w:szCs w:val="20"/>
              </w:rPr>
              <w:t xml:space="preserve">-Writing briefly outlines a few facts about Saskatchewan. </w:t>
            </w:r>
          </w:p>
          <w:p w:rsidR="00D479C3" w:rsidRPr="00D479C3" w:rsidRDefault="00D479C3" w:rsidP="00D479C3">
            <w:pPr>
              <w:spacing w:after="0" w:line="240" w:lineRule="auto"/>
              <w:rPr>
                <w:sz w:val="20"/>
                <w:szCs w:val="20"/>
              </w:rPr>
            </w:pPr>
            <w:r w:rsidRPr="00D479C3">
              <w:rPr>
                <w:sz w:val="20"/>
                <w:szCs w:val="20"/>
              </w:rPr>
              <w:t xml:space="preserve">-writing is understandable but may not be dynamic or have interesting word choices. </w:t>
            </w:r>
          </w:p>
          <w:p w:rsidR="00D479C3" w:rsidRPr="00D479C3" w:rsidRDefault="00D479C3" w:rsidP="00D479C3">
            <w:pPr>
              <w:spacing w:after="0" w:line="240" w:lineRule="auto"/>
              <w:rPr>
                <w:sz w:val="20"/>
                <w:szCs w:val="20"/>
              </w:rPr>
            </w:pPr>
            <w:r w:rsidRPr="00D479C3">
              <w:rPr>
                <w:sz w:val="20"/>
                <w:szCs w:val="20"/>
              </w:rPr>
              <w:t>-there is  a lot of vacant spaces</w:t>
            </w:r>
            <w:r>
              <w:rPr>
                <w:sz w:val="20"/>
                <w:szCs w:val="20"/>
              </w:rPr>
              <w:t xml:space="preserve"> or lacks </w:t>
            </w:r>
            <w:proofErr w:type="spellStart"/>
            <w:r>
              <w:rPr>
                <w:sz w:val="20"/>
                <w:szCs w:val="20"/>
              </w:rPr>
              <w:t>colou</w:t>
            </w:r>
            <w:r w:rsidRPr="00D479C3">
              <w:rPr>
                <w:sz w:val="20"/>
                <w:szCs w:val="20"/>
              </w:rPr>
              <w:t>r</w:t>
            </w:r>
            <w:proofErr w:type="spellEnd"/>
          </w:p>
          <w:p w:rsidR="00D479C3" w:rsidRPr="00D479C3" w:rsidRDefault="00D479C3" w:rsidP="00D479C3">
            <w:pPr>
              <w:spacing w:after="0" w:line="240" w:lineRule="auto"/>
              <w:rPr>
                <w:sz w:val="20"/>
                <w:szCs w:val="20"/>
              </w:rPr>
            </w:pPr>
            <w:r w:rsidRPr="00D479C3">
              <w:rPr>
                <w:sz w:val="20"/>
                <w:szCs w:val="20"/>
              </w:rPr>
              <w:t>-writing isn’t legible at times (readable)</w:t>
            </w:r>
          </w:p>
          <w:p w:rsidR="00D479C3" w:rsidRPr="00D479C3" w:rsidRDefault="00D479C3" w:rsidP="00D479C3">
            <w:pPr>
              <w:spacing w:after="0" w:line="240" w:lineRule="auto"/>
              <w:rPr>
                <w:sz w:val="20"/>
                <w:szCs w:val="20"/>
              </w:rPr>
            </w:pPr>
            <w:r w:rsidRPr="00D479C3">
              <w:rPr>
                <w:sz w:val="20"/>
                <w:szCs w:val="20"/>
              </w:rPr>
              <w:t>-ideas are very brief</w:t>
            </w:r>
          </w:p>
          <w:p w:rsidR="00D479C3" w:rsidRPr="00D479C3" w:rsidRDefault="00D479C3" w:rsidP="00D479C3">
            <w:pPr>
              <w:spacing w:after="0" w:line="240" w:lineRule="auto"/>
              <w:rPr>
                <w:sz w:val="20"/>
                <w:szCs w:val="20"/>
              </w:rPr>
            </w:pPr>
            <w:r w:rsidRPr="00D479C3">
              <w:rPr>
                <w:sz w:val="20"/>
                <w:szCs w:val="20"/>
              </w:rPr>
              <w:t>-information is outlined in one sentence without too much elaborate detail</w:t>
            </w:r>
          </w:p>
          <w:p w:rsidR="00D479C3" w:rsidRPr="00D479C3" w:rsidRDefault="00D479C3" w:rsidP="00D479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9C3" w:rsidRPr="00D479C3" w:rsidRDefault="00D479C3" w:rsidP="00D479C3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 information appears to be disorganized</w:t>
            </w:r>
          </w:p>
          <w:p w:rsidR="00D479C3" w:rsidRPr="00D479C3" w:rsidRDefault="00D479C3" w:rsidP="00D479C3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-writing is incomplete</w:t>
            </w:r>
          </w:p>
          <w:p w:rsidR="00D479C3" w:rsidRPr="00D479C3" w:rsidRDefault="00D479C3" w:rsidP="00D479C3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-writing is very brief and doesn’t tell or describe much</w:t>
            </w:r>
          </w:p>
          <w:p w:rsidR="00D479C3" w:rsidRPr="00D479C3" w:rsidRDefault="00D479C3" w:rsidP="00D479C3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-writing doesn’t make sense</w:t>
            </w:r>
          </w:p>
          <w:p w:rsidR="00D479C3" w:rsidRPr="00D479C3" w:rsidRDefault="00D479C3" w:rsidP="00D479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9C3">
              <w:rPr>
                <w:rFonts w:ascii="Arial" w:hAnsi="Arial" w:cs="Arial"/>
                <w:color w:val="000000"/>
                <w:sz w:val="18"/>
                <w:szCs w:val="18"/>
              </w:rPr>
              <w:t>-there is lots of doodles, rips or is messy.</w:t>
            </w:r>
          </w:p>
        </w:tc>
      </w:tr>
      <w:tr w:rsidR="006C0748" w:rsidRPr="00D479C3" w:rsidTr="006C07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BF" w:rsidRPr="00D479C3" w:rsidRDefault="00CE0BBF" w:rsidP="00CE0BBF">
            <w:pPr>
              <w:rPr>
                <w:rFonts w:ascii="Arial" w:hAnsi="Arial" w:cs="Arial"/>
                <w:b/>
                <w:bCs/>
              </w:rPr>
            </w:pPr>
            <w:r w:rsidRPr="00D479C3">
              <w:rPr>
                <w:rFonts w:ascii="Arial" w:hAnsi="Arial" w:cs="Arial"/>
                <w:b/>
                <w:bCs/>
              </w:rPr>
              <w:t>Art Project:</w:t>
            </w:r>
          </w:p>
          <w:p w:rsidR="00CE0BBF" w:rsidRPr="00D479C3" w:rsidRDefault="00CE0BBF" w:rsidP="00CE0BBF">
            <w:pPr>
              <w:rPr>
                <w:rFonts w:ascii="Arial" w:hAnsi="Arial" w:cs="Arial"/>
                <w:b/>
                <w:bCs/>
              </w:rPr>
            </w:pPr>
            <w:r w:rsidRPr="00D479C3">
              <w:rPr>
                <w:rFonts w:ascii="Arial" w:hAnsi="Arial" w:cs="Arial"/>
                <w:b/>
                <w:bCs/>
              </w:rPr>
              <w:t>1.Poster</w:t>
            </w:r>
          </w:p>
          <w:p w:rsidR="00CE0BBF" w:rsidRPr="00D479C3" w:rsidRDefault="00CE0BBF" w:rsidP="00CE0BBF">
            <w:pPr>
              <w:rPr>
                <w:rFonts w:ascii="Arial" w:hAnsi="Arial" w:cs="Arial"/>
                <w:b/>
                <w:bCs/>
              </w:rPr>
            </w:pPr>
            <w:r w:rsidRPr="00D479C3">
              <w:rPr>
                <w:rFonts w:ascii="Arial" w:hAnsi="Arial" w:cs="Arial"/>
                <w:b/>
                <w:bCs/>
              </w:rPr>
              <w:t>2.Pictographs</w:t>
            </w:r>
          </w:p>
          <w:p w:rsidR="00CE0BBF" w:rsidRPr="00D479C3" w:rsidRDefault="00CE0BBF" w:rsidP="00CE0BBF">
            <w:pPr>
              <w:rPr>
                <w:rFonts w:ascii="Arial" w:hAnsi="Arial" w:cs="Arial"/>
                <w:b/>
                <w:bCs/>
              </w:rPr>
            </w:pPr>
            <w:r w:rsidRPr="00D479C3">
              <w:rPr>
                <w:rFonts w:ascii="Arial" w:hAnsi="Arial" w:cs="Arial"/>
                <w:b/>
                <w:bCs/>
              </w:rPr>
              <w:t>3.Postcard</w:t>
            </w:r>
          </w:p>
          <w:p w:rsidR="00CE0BBF" w:rsidRPr="00D479C3" w:rsidRDefault="00CE0BBF" w:rsidP="00CE0BBF">
            <w:pPr>
              <w:rPr>
                <w:rFonts w:ascii="Arial" w:hAnsi="Arial" w:cs="Arial"/>
                <w:b/>
                <w:bCs/>
              </w:rPr>
            </w:pPr>
            <w:r w:rsidRPr="00D479C3">
              <w:rPr>
                <w:rFonts w:ascii="Arial" w:hAnsi="Arial" w:cs="Arial"/>
                <w:b/>
                <w:bCs/>
              </w:rPr>
              <w:t xml:space="preserve">4.Sask. </w:t>
            </w:r>
            <w:proofErr w:type="spellStart"/>
            <w:r w:rsidRPr="00D479C3">
              <w:rPr>
                <w:rFonts w:ascii="Arial" w:hAnsi="Arial" w:cs="Arial"/>
                <w:b/>
                <w:bCs/>
              </w:rPr>
              <w:t>Colours</w:t>
            </w:r>
            <w:proofErr w:type="spellEnd"/>
          </w:p>
          <w:p w:rsidR="00D479C3" w:rsidRPr="00D479C3" w:rsidRDefault="00CE0BBF" w:rsidP="00CE0B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79C3">
              <w:rPr>
                <w:rFonts w:ascii="Arial" w:hAnsi="Arial" w:cs="Arial"/>
                <w:b/>
                <w:bCs/>
              </w:rPr>
              <w:t>5.Sask. City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BF" w:rsidRPr="00CE0BBF" w:rsidRDefault="00CE0BBF" w:rsidP="00CE0BBF">
            <w:pPr>
              <w:pStyle w:val="NoSpacing"/>
              <w:rPr>
                <w:sz w:val="18"/>
                <w:szCs w:val="18"/>
              </w:rPr>
            </w:pPr>
            <w:r w:rsidRPr="00D479C3">
              <w:t>-</w:t>
            </w:r>
            <w:r w:rsidRPr="00CE0BBF">
              <w:rPr>
                <w:sz w:val="18"/>
                <w:szCs w:val="18"/>
              </w:rPr>
              <w:t xml:space="preserve">hand drawn illustrations are exceptionally eye pleasing, neat and </w:t>
            </w:r>
            <w:proofErr w:type="spellStart"/>
            <w:r w:rsidRPr="00CE0BBF">
              <w:rPr>
                <w:sz w:val="18"/>
                <w:szCs w:val="18"/>
              </w:rPr>
              <w:t>colourful</w:t>
            </w:r>
            <w:proofErr w:type="spellEnd"/>
          </w:p>
          <w:p w:rsidR="00CE0BBF" w:rsidRPr="00CE0BBF" w:rsidRDefault="00CE0BBF" w:rsidP="00CE0BBF">
            <w:pPr>
              <w:pStyle w:val="NoSpacing"/>
              <w:rPr>
                <w:sz w:val="18"/>
                <w:szCs w:val="18"/>
              </w:rPr>
            </w:pPr>
            <w:r w:rsidRPr="00CE0BBF">
              <w:rPr>
                <w:sz w:val="18"/>
                <w:szCs w:val="18"/>
              </w:rPr>
              <w:t xml:space="preserve">-illustrations, drawings or pictures are thorough in accuracy and add to the reader's understanding of the topic. </w:t>
            </w:r>
          </w:p>
          <w:p w:rsidR="00D479C3" w:rsidRPr="00D479C3" w:rsidRDefault="00CE0BBF" w:rsidP="00CE0BBF">
            <w:pPr>
              <w:pStyle w:val="NoSpacing"/>
              <w:rPr>
                <w:color w:val="000000"/>
              </w:rPr>
            </w:pPr>
            <w:r w:rsidRPr="00CE0BBF">
              <w:rPr>
                <w:sz w:val="18"/>
                <w:szCs w:val="18"/>
              </w:rPr>
              <w:t>-100% of the space is used wisely and supports ideas.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BF" w:rsidRPr="00D479C3" w:rsidRDefault="00CE0BBF" w:rsidP="00CE0BB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 xml:space="preserve">-pictures and illustrations are </w:t>
            </w:r>
            <w:proofErr w:type="spellStart"/>
            <w:r w:rsidRPr="00D479C3">
              <w:rPr>
                <w:rFonts w:ascii="Arial" w:hAnsi="Arial" w:cs="Arial"/>
                <w:sz w:val="18"/>
                <w:szCs w:val="18"/>
              </w:rPr>
              <w:t>coloured</w:t>
            </w:r>
            <w:proofErr w:type="spellEnd"/>
            <w:r w:rsidRPr="00D479C3">
              <w:rPr>
                <w:rFonts w:ascii="Arial" w:hAnsi="Arial" w:cs="Arial"/>
                <w:sz w:val="18"/>
                <w:szCs w:val="18"/>
              </w:rPr>
              <w:t xml:space="preserve"> neatly </w:t>
            </w:r>
          </w:p>
          <w:p w:rsidR="00CE0BBF" w:rsidRPr="00D479C3" w:rsidRDefault="00CE0BBF" w:rsidP="00CE0BB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-illustrations are accurate and add to the reader's</w:t>
            </w:r>
            <w:r w:rsidRPr="00D479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79C3">
              <w:rPr>
                <w:rFonts w:ascii="Arial" w:hAnsi="Arial" w:cs="Arial"/>
                <w:sz w:val="18"/>
                <w:szCs w:val="18"/>
              </w:rPr>
              <w:t xml:space="preserve">understanding of the topic. </w:t>
            </w:r>
          </w:p>
          <w:p w:rsidR="00CE0BBF" w:rsidRPr="00D479C3" w:rsidRDefault="00CE0BBF" w:rsidP="00CE0BB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-most of the space is used and is visible to the audience.</w:t>
            </w:r>
          </w:p>
          <w:p w:rsidR="00D479C3" w:rsidRPr="00D479C3" w:rsidRDefault="00D479C3" w:rsidP="00CE0B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BF" w:rsidRPr="00D479C3" w:rsidRDefault="00CE0BBF" w:rsidP="00CE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479C3">
              <w:rPr>
                <w:rFonts w:ascii="Arial" w:hAnsi="Arial" w:cs="Arial"/>
                <w:sz w:val="18"/>
                <w:szCs w:val="18"/>
              </w:rPr>
              <w:t>colouring</w:t>
            </w:r>
            <w:proofErr w:type="spellEnd"/>
            <w:r w:rsidRPr="00D479C3">
              <w:rPr>
                <w:rFonts w:ascii="Arial" w:hAnsi="Arial" w:cs="Arial"/>
                <w:sz w:val="18"/>
                <w:szCs w:val="18"/>
              </w:rPr>
              <w:t xml:space="preserve"> is somewhat neat </w:t>
            </w:r>
          </w:p>
          <w:p w:rsidR="00CE0BBF" w:rsidRPr="00D479C3" w:rsidRDefault="00CE0BBF" w:rsidP="00CE0BB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 xml:space="preserve">-illustrations have a few details and add some understanding of the topic. </w:t>
            </w:r>
          </w:p>
          <w:p w:rsidR="00CE0BBF" w:rsidRDefault="00CE0BBF" w:rsidP="00CE0BB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-pictures are small or do not use the space effectively.</w:t>
            </w:r>
          </w:p>
          <w:p w:rsidR="000361A5" w:rsidRDefault="000361A5" w:rsidP="00CE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-not many illustrations or images are used.</w:t>
            </w:r>
            <w:bookmarkStart w:id="0" w:name="_GoBack"/>
            <w:bookmarkEnd w:id="0"/>
          </w:p>
          <w:p w:rsidR="00CE0BBF" w:rsidRPr="00D479C3" w:rsidRDefault="00CE0BBF" w:rsidP="00CE0BB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79C3" w:rsidRPr="00D479C3" w:rsidRDefault="00D479C3" w:rsidP="00D479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BF" w:rsidRPr="00D479C3" w:rsidRDefault="00CE0BBF" w:rsidP="00CE0B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D479C3">
              <w:rPr>
                <w:rFonts w:ascii="Arial" w:hAnsi="Arial" w:cs="Arial"/>
                <w:color w:val="000000"/>
                <w:sz w:val="18"/>
                <w:szCs w:val="18"/>
              </w:rPr>
              <w:t>colouring</w:t>
            </w:r>
            <w:proofErr w:type="spellEnd"/>
            <w:r w:rsidRPr="00D479C3">
              <w:rPr>
                <w:rFonts w:ascii="Arial" w:hAnsi="Arial" w:cs="Arial"/>
                <w:color w:val="000000"/>
                <w:sz w:val="18"/>
                <w:szCs w:val="18"/>
              </w:rPr>
              <w:t xml:space="preserve"> is incomplete or is done hastily, scribbled, or has large white spots</w:t>
            </w:r>
          </w:p>
          <w:p w:rsidR="00CE0BBF" w:rsidRPr="00D479C3" w:rsidRDefault="00CE0BBF" w:rsidP="00CE0B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9C3">
              <w:rPr>
                <w:rFonts w:ascii="Arial" w:hAnsi="Arial" w:cs="Arial"/>
                <w:color w:val="000000"/>
                <w:sz w:val="18"/>
                <w:szCs w:val="18"/>
              </w:rPr>
              <w:t>-illustration is hard to decipher what is being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479C3">
              <w:rPr>
                <w:rFonts w:ascii="Arial" w:hAnsi="Arial" w:cs="Arial"/>
                <w:color w:val="000000"/>
                <w:sz w:val="18"/>
                <w:szCs w:val="18"/>
              </w:rPr>
              <w:t>portrayed or details are inaccurate</w:t>
            </w:r>
          </w:p>
          <w:p w:rsidR="00D479C3" w:rsidRPr="00D479C3" w:rsidRDefault="00CE0BBF" w:rsidP="00CE0BBF">
            <w:pPr>
              <w:spacing w:after="0" w:line="240" w:lineRule="auto"/>
              <w:rPr>
                <w:color w:val="000000"/>
              </w:rPr>
            </w:pPr>
            <w:r w:rsidRPr="00D479C3">
              <w:rPr>
                <w:rFonts w:ascii="Arial" w:hAnsi="Arial" w:cs="Arial"/>
                <w:color w:val="000000"/>
                <w:sz w:val="18"/>
                <w:szCs w:val="18"/>
              </w:rPr>
              <w:t>-empty space, incomplete</w:t>
            </w:r>
          </w:p>
        </w:tc>
      </w:tr>
      <w:tr w:rsidR="006C0748" w:rsidRPr="00D479C3" w:rsidTr="006C07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9C3" w:rsidRPr="00D479C3" w:rsidRDefault="00CE0BBF" w:rsidP="00D479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79C3">
              <w:rPr>
                <w:rFonts w:ascii="Arial" w:hAnsi="Arial" w:cs="Arial"/>
                <w:b/>
                <w:bCs/>
              </w:rPr>
              <w:t>Mechanics &amp; Neatness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BF" w:rsidRPr="00D479C3" w:rsidRDefault="00CE0BBF" w:rsidP="00CE0BB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No grammatical, spelling, or punctuation errors</w:t>
            </w:r>
          </w:p>
          <w:p w:rsidR="00CE0BBF" w:rsidRPr="00D479C3" w:rsidRDefault="00CE0BBF" w:rsidP="00CE0BB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-text is neatly</w:t>
            </w:r>
            <w:r>
              <w:rPr>
                <w:rFonts w:ascii="Arial" w:hAnsi="Arial" w:cs="Arial"/>
                <w:sz w:val="18"/>
                <w:szCs w:val="18"/>
              </w:rPr>
              <w:t xml:space="preserve"> typed or</w:t>
            </w:r>
            <w:r w:rsidRPr="00D479C3">
              <w:rPr>
                <w:rFonts w:ascii="Arial" w:hAnsi="Arial" w:cs="Arial"/>
                <w:sz w:val="18"/>
                <w:szCs w:val="18"/>
              </w:rPr>
              <w:t xml:space="preserve"> handwritten  </w:t>
            </w:r>
          </w:p>
          <w:p w:rsidR="00D479C3" w:rsidRPr="00D479C3" w:rsidRDefault="00CE0BBF" w:rsidP="00CE0B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 xml:space="preserve">-text was carefully measured to use all </w:t>
            </w:r>
            <w:r w:rsidRPr="00D479C3">
              <w:rPr>
                <w:rFonts w:ascii="Arial" w:hAnsi="Arial" w:cs="Arial"/>
                <w:sz w:val="18"/>
                <w:szCs w:val="18"/>
              </w:rPr>
              <w:lastRenderedPageBreak/>
              <w:t>the space and follows a straight line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BF" w:rsidRPr="00D479C3" w:rsidRDefault="00CE0BBF" w:rsidP="00CE0BB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lastRenderedPageBreak/>
              <w:t xml:space="preserve">only 1-2  grammatical, spelling or punctuation errors </w:t>
            </w:r>
          </w:p>
          <w:p w:rsidR="00CE0BBF" w:rsidRPr="00D479C3" w:rsidRDefault="00CE0BBF" w:rsidP="00CE0BB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-text is neatly printed and legible</w:t>
            </w:r>
          </w:p>
          <w:p w:rsidR="00D479C3" w:rsidRPr="00D479C3" w:rsidRDefault="00CE0BBF" w:rsidP="00CE0B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lastRenderedPageBreak/>
              <w:t>-text uses most of the space and is straight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BF" w:rsidRPr="00D479C3" w:rsidRDefault="00D479C3" w:rsidP="00CE0BB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  <w:r w:rsidR="00CE0BBF" w:rsidRPr="00D479C3">
              <w:rPr>
                <w:rFonts w:ascii="Arial" w:hAnsi="Arial" w:cs="Arial"/>
                <w:sz w:val="18"/>
                <w:szCs w:val="18"/>
              </w:rPr>
              <w:t xml:space="preserve">3-4 grammatical spelling, or punctuation errors. </w:t>
            </w:r>
          </w:p>
          <w:p w:rsidR="00CE0BBF" w:rsidRPr="00D479C3" w:rsidRDefault="00CE0BBF" w:rsidP="00CE0BB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-text is printed neatly most of the time</w:t>
            </w:r>
          </w:p>
          <w:p w:rsidR="00D479C3" w:rsidRPr="00D479C3" w:rsidRDefault="00CE0BBF" w:rsidP="00CE0B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-print is small, hard to read, or there is some blank empty spaces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BF" w:rsidRPr="00CE0BBF" w:rsidRDefault="00CE0BBF" w:rsidP="00CE0BBF">
            <w:pPr>
              <w:pStyle w:val="NoSpacing"/>
              <w:rPr>
                <w:sz w:val="18"/>
                <w:szCs w:val="18"/>
              </w:rPr>
            </w:pPr>
            <w:r w:rsidRPr="00D479C3">
              <w:t>-</w:t>
            </w:r>
            <w:r w:rsidRPr="00CE0BBF">
              <w:rPr>
                <w:sz w:val="18"/>
                <w:szCs w:val="18"/>
              </w:rPr>
              <w:t xml:space="preserve">5 or more grammatical, spelling, or punctuation errors. </w:t>
            </w:r>
          </w:p>
          <w:p w:rsidR="00CE0BBF" w:rsidRPr="00CE0BBF" w:rsidRDefault="00CE0BBF" w:rsidP="00CE0BBF">
            <w:pPr>
              <w:pStyle w:val="NoSpacing"/>
              <w:rPr>
                <w:sz w:val="18"/>
                <w:szCs w:val="18"/>
              </w:rPr>
            </w:pPr>
            <w:r w:rsidRPr="00CE0BBF">
              <w:rPr>
                <w:sz w:val="18"/>
                <w:szCs w:val="18"/>
              </w:rPr>
              <w:t>-printing is messy, illegible, or sloppy</w:t>
            </w:r>
          </w:p>
          <w:p w:rsidR="00CE0BBF" w:rsidRPr="00CE0BBF" w:rsidRDefault="00CE0BBF" w:rsidP="00CE0BBF">
            <w:pPr>
              <w:pStyle w:val="NoSpacing"/>
              <w:rPr>
                <w:color w:val="000000"/>
                <w:sz w:val="18"/>
                <w:szCs w:val="18"/>
              </w:rPr>
            </w:pPr>
            <w:r w:rsidRPr="00CE0BBF">
              <w:rPr>
                <w:sz w:val="18"/>
                <w:szCs w:val="18"/>
              </w:rPr>
              <w:t>-print leaves many open spaces and lacks content</w:t>
            </w:r>
          </w:p>
          <w:p w:rsidR="00D479C3" w:rsidRPr="00D479C3" w:rsidRDefault="00D479C3" w:rsidP="00D479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0748" w:rsidRPr="00D479C3" w:rsidTr="006C07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9C3" w:rsidRPr="00D479C3" w:rsidRDefault="00CE0BBF" w:rsidP="00D479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Peer participation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9C3" w:rsidRPr="00AC329B" w:rsidRDefault="00D479C3" w:rsidP="00AC329B">
            <w:pPr>
              <w:pStyle w:val="NoSpacing"/>
              <w:rPr>
                <w:sz w:val="18"/>
                <w:szCs w:val="18"/>
              </w:rPr>
            </w:pPr>
            <w:r w:rsidRPr="00AC329B">
              <w:rPr>
                <w:sz w:val="18"/>
                <w:szCs w:val="18"/>
              </w:rPr>
              <w:t xml:space="preserve"> </w:t>
            </w:r>
            <w:r w:rsidR="00CE0BBF" w:rsidRPr="00AC329B">
              <w:rPr>
                <w:sz w:val="18"/>
                <w:szCs w:val="18"/>
              </w:rPr>
              <w:t>-actively watches respectfully</w:t>
            </w:r>
            <w:r w:rsidR="006C0748" w:rsidRPr="00AC329B">
              <w:rPr>
                <w:sz w:val="18"/>
                <w:szCs w:val="18"/>
              </w:rPr>
              <w:t xml:space="preserve">, quietly and </w:t>
            </w:r>
            <w:r w:rsidR="006C0748" w:rsidRPr="00AC329B">
              <w:rPr>
                <w:sz w:val="18"/>
                <w:szCs w:val="18"/>
              </w:rPr>
              <w:t>attentively</w:t>
            </w:r>
          </w:p>
          <w:p w:rsidR="00CE0BBF" w:rsidRPr="00AC329B" w:rsidRDefault="00CE0BBF" w:rsidP="00AC329B">
            <w:pPr>
              <w:pStyle w:val="NoSpacing"/>
              <w:rPr>
                <w:sz w:val="18"/>
                <w:szCs w:val="18"/>
              </w:rPr>
            </w:pPr>
            <w:r w:rsidRPr="00AC329B">
              <w:rPr>
                <w:sz w:val="18"/>
                <w:szCs w:val="18"/>
              </w:rPr>
              <w:t>-asks the presenter</w:t>
            </w:r>
            <w:r w:rsidR="00436A5D" w:rsidRPr="00AC329B">
              <w:rPr>
                <w:sz w:val="18"/>
                <w:szCs w:val="18"/>
              </w:rPr>
              <w:t xml:space="preserve"> questions to express a genuine interest to learn more about projects</w:t>
            </w:r>
          </w:p>
          <w:p w:rsidR="00436A5D" w:rsidRPr="00AC329B" w:rsidRDefault="00436A5D" w:rsidP="00AC329B">
            <w:pPr>
              <w:pStyle w:val="NoSpacing"/>
              <w:rPr>
                <w:color w:val="000000"/>
                <w:sz w:val="18"/>
                <w:szCs w:val="18"/>
              </w:rPr>
            </w:pPr>
            <w:r w:rsidRPr="00AC329B">
              <w:rPr>
                <w:sz w:val="18"/>
                <w:szCs w:val="18"/>
              </w:rPr>
              <w:t>-provides positive feedback by comments, suggestions, and compliments that are specific to what peers are doing well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BF" w:rsidRDefault="00D479C3" w:rsidP="00CE0BBF">
            <w:pPr>
              <w:rPr>
                <w:rFonts w:ascii="Arial" w:hAnsi="Arial" w:cs="Arial"/>
                <w:sz w:val="18"/>
                <w:szCs w:val="18"/>
              </w:rPr>
            </w:pPr>
            <w:r w:rsidRPr="00D479C3">
              <w:rPr>
                <w:rFonts w:ascii="Arial" w:hAnsi="Arial" w:cs="Arial"/>
                <w:sz w:val="18"/>
                <w:szCs w:val="18"/>
              </w:rPr>
              <w:t>-</w:t>
            </w:r>
            <w:r w:rsidR="00436A5D">
              <w:rPr>
                <w:rFonts w:ascii="Arial" w:hAnsi="Arial" w:cs="Arial"/>
                <w:sz w:val="18"/>
                <w:szCs w:val="18"/>
              </w:rPr>
              <w:t>is a respectful listener by watching most of the time and quietly listening to presentation</w:t>
            </w:r>
          </w:p>
          <w:p w:rsidR="00436A5D" w:rsidRPr="00D479C3" w:rsidRDefault="00436A5D" w:rsidP="00CE0B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-will sometimes ask questions of presenters to provide more information</w:t>
            </w:r>
          </w:p>
          <w:p w:rsidR="00D479C3" w:rsidRPr="00D479C3" w:rsidRDefault="00436A5D" w:rsidP="00D479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-assigns marks and a brief comment on presentation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9C3" w:rsidRPr="00AC329B" w:rsidRDefault="00436A5D" w:rsidP="00AC329B">
            <w:pPr>
              <w:pStyle w:val="NoSpacing"/>
              <w:rPr>
                <w:sz w:val="20"/>
                <w:szCs w:val="20"/>
              </w:rPr>
            </w:pPr>
            <w:r>
              <w:t>-</w:t>
            </w:r>
            <w:r w:rsidRPr="00AC329B">
              <w:rPr>
                <w:sz w:val="20"/>
                <w:szCs w:val="20"/>
              </w:rPr>
              <w:t>doesn’t look at presenter but is quiet</w:t>
            </w:r>
          </w:p>
          <w:p w:rsidR="00436A5D" w:rsidRPr="00AC329B" w:rsidRDefault="00436A5D" w:rsidP="00AC329B">
            <w:pPr>
              <w:pStyle w:val="NoSpacing"/>
              <w:rPr>
                <w:sz w:val="20"/>
                <w:szCs w:val="20"/>
              </w:rPr>
            </w:pPr>
            <w:r w:rsidRPr="00AC329B">
              <w:rPr>
                <w:sz w:val="20"/>
                <w:szCs w:val="20"/>
              </w:rPr>
              <w:t>-is doodling, working or reading while others present</w:t>
            </w:r>
          </w:p>
          <w:p w:rsidR="00436A5D" w:rsidRPr="00AC329B" w:rsidRDefault="00436A5D" w:rsidP="00AC329B">
            <w:pPr>
              <w:pStyle w:val="NoSpacing"/>
              <w:rPr>
                <w:sz w:val="20"/>
                <w:szCs w:val="20"/>
              </w:rPr>
            </w:pPr>
            <w:r w:rsidRPr="00AC329B">
              <w:rPr>
                <w:sz w:val="20"/>
                <w:szCs w:val="20"/>
              </w:rPr>
              <w:t>-will ask redundant questions that were already answered by the presenter</w:t>
            </w:r>
          </w:p>
          <w:p w:rsidR="00436A5D" w:rsidRPr="00AC329B" w:rsidRDefault="00436A5D" w:rsidP="00AC329B">
            <w:pPr>
              <w:pStyle w:val="NoSpacing"/>
              <w:rPr>
                <w:sz w:val="20"/>
                <w:szCs w:val="20"/>
              </w:rPr>
            </w:pPr>
            <w:r w:rsidRPr="00AC329B">
              <w:rPr>
                <w:sz w:val="20"/>
                <w:szCs w:val="20"/>
              </w:rPr>
              <w:t>-puts negative comments</w:t>
            </w:r>
          </w:p>
          <w:p w:rsidR="00436A5D" w:rsidRPr="00D479C3" w:rsidRDefault="00436A5D" w:rsidP="00AC329B">
            <w:pPr>
              <w:pStyle w:val="NoSpacing"/>
            </w:pPr>
            <w:r w:rsidRPr="00AC329B">
              <w:rPr>
                <w:sz w:val="20"/>
                <w:szCs w:val="20"/>
              </w:rPr>
              <w:t>-doesn’t provide any feedback on peer assessments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29B" w:rsidRPr="00AC329B" w:rsidRDefault="00AC329B" w:rsidP="00AC329B">
            <w:pPr>
              <w:pStyle w:val="NoSpacing"/>
              <w:rPr>
                <w:sz w:val="18"/>
                <w:szCs w:val="18"/>
              </w:rPr>
            </w:pPr>
            <w:r>
              <w:t>-</w:t>
            </w:r>
            <w:r w:rsidRPr="00AC329B">
              <w:rPr>
                <w:sz w:val="18"/>
                <w:szCs w:val="18"/>
              </w:rPr>
              <w:t>does no</w:t>
            </w:r>
            <w:r w:rsidR="00436A5D" w:rsidRPr="00AC329B">
              <w:rPr>
                <w:sz w:val="18"/>
                <w:szCs w:val="18"/>
              </w:rPr>
              <w:t xml:space="preserve">t </w:t>
            </w:r>
            <w:r w:rsidRPr="00AC329B">
              <w:rPr>
                <w:sz w:val="18"/>
                <w:szCs w:val="18"/>
              </w:rPr>
              <w:t xml:space="preserve">display active listening skills: no eye contact, not attending (drawing </w:t>
            </w:r>
            <w:proofErr w:type="spellStart"/>
            <w:r w:rsidRPr="00AC329B">
              <w:rPr>
                <w:sz w:val="18"/>
                <w:szCs w:val="18"/>
              </w:rPr>
              <w:t>etc</w:t>
            </w:r>
            <w:proofErr w:type="spellEnd"/>
            <w:r w:rsidRPr="00AC329B">
              <w:rPr>
                <w:sz w:val="18"/>
                <w:szCs w:val="18"/>
              </w:rPr>
              <w:t>), chatting,</w:t>
            </w:r>
          </w:p>
          <w:p w:rsidR="00D479C3" w:rsidRPr="00AC329B" w:rsidRDefault="00AC329B" w:rsidP="00AC329B">
            <w:pPr>
              <w:pStyle w:val="NoSpacing"/>
              <w:rPr>
                <w:sz w:val="18"/>
                <w:szCs w:val="18"/>
              </w:rPr>
            </w:pPr>
            <w:r w:rsidRPr="00AC329B">
              <w:rPr>
                <w:sz w:val="18"/>
                <w:szCs w:val="18"/>
              </w:rPr>
              <w:t>Outbursts</w:t>
            </w:r>
          </w:p>
          <w:p w:rsidR="00AC329B" w:rsidRPr="00AC329B" w:rsidRDefault="00AC329B" w:rsidP="00AC329B">
            <w:pPr>
              <w:pStyle w:val="NoSpacing"/>
              <w:rPr>
                <w:sz w:val="18"/>
                <w:szCs w:val="18"/>
              </w:rPr>
            </w:pPr>
            <w:r w:rsidRPr="00AC329B">
              <w:rPr>
                <w:sz w:val="18"/>
                <w:szCs w:val="18"/>
              </w:rPr>
              <w:t>-does not ask any questions</w:t>
            </w:r>
          </w:p>
          <w:p w:rsidR="00AC329B" w:rsidRPr="00AC329B" w:rsidRDefault="00AC329B" w:rsidP="00AC329B">
            <w:pPr>
              <w:pStyle w:val="NoSpacing"/>
              <w:rPr>
                <w:sz w:val="18"/>
                <w:szCs w:val="18"/>
              </w:rPr>
            </w:pPr>
            <w:r w:rsidRPr="00AC329B">
              <w:rPr>
                <w:sz w:val="18"/>
                <w:szCs w:val="18"/>
              </w:rPr>
              <w:t xml:space="preserve">-does not provide any feedback, comments, or marks for presenter </w:t>
            </w:r>
          </w:p>
          <w:p w:rsidR="00AC329B" w:rsidRPr="00D479C3" w:rsidRDefault="00AC329B" w:rsidP="00D479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0748" w:rsidRPr="00D479C3" w:rsidTr="006C07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"/>
          <w:tblCellSpacing w:w="0" w:type="dxa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9C3" w:rsidRPr="00D479C3" w:rsidRDefault="00D479C3" w:rsidP="00D479C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9C3" w:rsidRPr="00D479C3" w:rsidRDefault="00D479C3" w:rsidP="00D479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9C3" w:rsidRPr="00D479C3" w:rsidRDefault="00D479C3" w:rsidP="00D479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9C3" w:rsidRPr="00D479C3" w:rsidRDefault="00D479C3" w:rsidP="00D479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9C3" w:rsidRPr="00D479C3" w:rsidRDefault="00D479C3" w:rsidP="00D479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479C3" w:rsidRPr="00D479C3" w:rsidRDefault="00D479C3" w:rsidP="00D479C3">
      <w:pPr>
        <w:rPr>
          <w:sz w:val="36"/>
          <w:szCs w:val="36"/>
        </w:rPr>
      </w:pPr>
      <w:r w:rsidRPr="00D479C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BD36A" wp14:editId="6E8A5E06">
                <wp:simplePos x="0" y="0"/>
                <wp:positionH relativeFrom="column">
                  <wp:posOffset>-209550</wp:posOffset>
                </wp:positionH>
                <wp:positionV relativeFrom="paragraph">
                  <wp:posOffset>408305</wp:posOffset>
                </wp:positionV>
                <wp:extent cx="361950" cy="257175"/>
                <wp:effectExtent l="0" t="0" r="19050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79C3" w:rsidRDefault="00D479C3" w:rsidP="00D4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BD36A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-16.5pt;margin-top:32.15pt;width:28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" fillcolor="window" strokeweight=".5pt">
                <v:textbox>
                  <w:txbxContent>
                    <w:p w:rsidR="00D479C3" w:rsidRDefault="00D479C3" w:rsidP="00D479C3"/>
                  </w:txbxContent>
                </v:textbox>
              </v:shape>
            </w:pict>
          </mc:Fallback>
        </mc:AlternateContent>
      </w:r>
    </w:p>
    <w:p w:rsidR="00D479C3" w:rsidRPr="00D479C3" w:rsidRDefault="00D479C3" w:rsidP="00D479C3">
      <w:pPr>
        <w:rPr>
          <w:sz w:val="36"/>
          <w:szCs w:val="36"/>
        </w:rPr>
      </w:pPr>
      <w:r w:rsidRPr="00D479C3">
        <w:rPr>
          <w:sz w:val="36"/>
          <w:szCs w:val="36"/>
        </w:rPr>
        <w:t xml:space="preserve">     Student assessment</w:t>
      </w:r>
    </w:p>
    <w:p w:rsidR="00D479C3" w:rsidRPr="00D479C3" w:rsidRDefault="00D479C3" w:rsidP="00D479C3">
      <w:pPr>
        <w:rPr>
          <w:sz w:val="36"/>
          <w:szCs w:val="36"/>
        </w:rPr>
      </w:pPr>
      <w:r w:rsidRPr="00D479C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6082F" wp14:editId="12B4E498">
                <wp:simplePos x="0" y="0"/>
                <wp:positionH relativeFrom="column">
                  <wp:posOffset>-200025</wp:posOffset>
                </wp:positionH>
                <wp:positionV relativeFrom="paragraph">
                  <wp:posOffset>88265</wp:posOffset>
                </wp:positionV>
                <wp:extent cx="352425" cy="257175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79C3" w:rsidRDefault="00D479C3" w:rsidP="00D4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6082F" id="Text Box 63" o:spid="_x0000_s1027" type="#_x0000_t202" style="position:absolute;margin-left:-15.75pt;margin-top:6.95pt;width:27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" fillcolor="window" strokeweight=".5pt">
                <v:textbox>
                  <w:txbxContent>
                    <w:p w:rsidR="00D479C3" w:rsidRDefault="00D479C3" w:rsidP="00D479C3"/>
                  </w:txbxContent>
                </v:textbox>
              </v:shape>
            </w:pict>
          </mc:Fallback>
        </mc:AlternateContent>
      </w:r>
      <w:r w:rsidRPr="00D479C3">
        <w:rPr>
          <w:sz w:val="36"/>
          <w:szCs w:val="36"/>
        </w:rPr>
        <w:t xml:space="preserve">      Teacher assessment</w:t>
      </w:r>
    </w:p>
    <w:p w:rsidR="00D479C3" w:rsidRPr="00D479C3" w:rsidRDefault="00D479C3" w:rsidP="00D479C3">
      <w:pPr>
        <w:rPr>
          <w:sz w:val="36"/>
          <w:szCs w:val="36"/>
        </w:rPr>
      </w:pPr>
    </w:p>
    <w:p w:rsidR="00D479C3" w:rsidRPr="00D479C3" w:rsidRDefault="00D479C3" w:rsidP="00D479C3">
      <w:pPr>
        <w:rPr>
          <w:sz w:val="36"/>
          <w:szCs w:val="36"/>
        </w:rPr>
      </w:pPr>
    </w:p>
    <w:p w:rsidR="00D479C3" w:rsidRPr="00D479C3" w:rsidRDefault="00D479C3" w:rsidP="00D479C3">
      <w:pPr>
        <w:rPr>
          <w:sz w:val="36"/>
          <w:szCs w:val="36"/>
        </w:rPr>
      </w:pPr>
    </w:p>
    <w:p w:rsidR="00D479C3" w:rsidRPr="00D479C3" w:rsidRDefault="00D479C3" w:rsidP="00D479C3">
      <w:pPr>
        <w:rPr>
          <w:sz w:val="36"/>
          <w:szCs w:val="36"/>
        </w:rPr>
      </w:pPr>
    </w:p>
    <w:p w:rsidR="00D479C3" w:rsidRPr="00D479C3" w:rsidRDefault="00D479C3" w:rsidP="00D479C3">
      <w:pPr>
        <w:rPr>
          <w:sz w:val="36"/>
          <w:szCs w:val="36"/>
        </w:rPr>
      </w:pPr>
    </w:p>
    <w:p w:rsidR="00D479C3" w:rsidRPr="00D479C3" w:rsidRDefault="00D479C3" w:rsidP="00D479C3">
      <w:pPr>
        <w:rPr>
          <w:sz w:val="36"/>
          <w:szCs w:val="36"/>
        </w:rPr>
      </w:pPr>
    </w:p>
    <w:p w:rsidR="008F55F4" w:rsidRDefault="008F55F4"/>
    <w:sectPr w:rsidR="008F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C3"/>
    <w:rsid w:val="000361A5"/>
    <w:rsid w:val="003A63AB"/>
    <w:rsid w:val="00436A5D"/>
    <w:rsid w:val="00607CC7"/>
    <w:rsid w:val="006C0748"/>
    <w:rsid w:val="008F55F4"/>
    <w:rsid w:val="00A06BE0"/>
    <w:rsid w:val="00AC329B"/>
    <w:rsid w:val="00CE0BBF"/>
    <w:rsid w:val="00D4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6DBD7-05CB-47D8-91BB-6192B935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 Whitney (Coralee)</dc:creator>
  <cp:keywords/>
  <dc:description/>
  <cp:lastModifiedBy>Cuming, Coralee Whitney (Coralee)</cp:lastModifiedBy>
  <cp:revision>3</cp:revision>
  <dcterms:created xsi:type="dcterms:W3CDTF">2016-03-15T22:19:00Z</dcterms:created>
  <dcterms:modified xsi:type="dcterms:W3CDTF">2016-03-15T22:25:00Z</dcterms:modified>
</cp:coreProperties>
</file>